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CAFEABC" w:rsidR="00241E39" w:rsidRPr="001511A1" w:rsidRDefault="008C4E8D">
      <w:pPr>
        <w:widowControl w:val="0"/>
        <w:pBdr>
          <w:top w:val="nil"/>
          <w:left w:val="nil"/>
          <w:bottom w:val="nil"/>
          <w:right w:val="nil"/>
          <w:between w:val="nil"/>
        </w:pBdr>
        <w:spacing w:before="308" w:line="240" w:lineRule="auto"/>
        <w:ind w:right="5"/>
        <w:jc w:val="right"/>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APUSH SY 2026-2027</w:t>
      </w:r>
    </w:p>
    <w:p w14:paraId="00000002" w14:textId="77777777" w:rsidR="00241E39" w:rsidRPr="001511A1" w:rsidRDefault="001511A1">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40"/>
          <w:szCs w:val="40"/>
        </w:rPr>
      </w:pPr>
      <w:r w:rsidRPr="001511A1">
        <w:rPr>
          <w:rFonts w:ascii="Times New Roman" w:eastAsia="Times New Roman" w:hAnsi="Times New Roman" w:cs="Times New Roman"/>
          <w:b/>
          <w:color w:val="000000"/>
          <w:sz w:val="40"/>
          <w:szCs w:val="40"/>
        </w:rPr>
        <w:t xml:space="preserve">Summer Textbook Work </w:t>
      </w:r>
    </w:p>
    <w:p w14:paraId="00000003" w14:textId="77777777" w:rsidR="00241E39" w:rsidRDefault="001511A1">
      <w:pPr>
        <w:widowControl w:val="0"/>
        <w:pBdr>
          <w:top w:val="nil"/>
          <w:left w:val="nil"/>
          <w:bottom w:val="nil"/>
          <w:right w:val="nil"/>
          <w:between w:val="nil"/>
        </w:pBdr>
        <w:spacing w:line="240" w:lineRule="auto"/>
        <w:ind w:right="5"/>
        <w:jc w:val="right"/>
        <w:rPr>
          <w:rFonts w:ascii="Times New Roman" w:eastAsia="Times New Roman" w:hAnsi="Times New Roman" w:cs="Times New Roman"/>
          <w:b/>
          <w:color w:val="000000"/>
          <w:sz w:val="32"/>
          <w:szCs w:val="32"/>
        </w:rPr>
      </w:pPr>
      <w:r w:rsidRPr="001511A1">
        <w:rPr>
          <w:rFonts w:ascii="Times New Roman" w:eastAsia="Times New Roman" w:hAnsi="Times New Roman" w:cs="Times New Roman"/>
          <w:b/>
          <w:color w:val="000000"/>
          <w:sz w:val="40"/>
          <w:szCs w:val="40"/>
        </w:rPr>
        <w:t>Mr. Hunter Room A-6</w:t>
      </w:r>
      <w:r>
        <w:rPr>
          <w:rFonts w:ascii="Times New Roman" w:eastAsia="Times New Roman" w:hAnsi="Times New Roman" w:cs="Times New Roman"/>
          <w:b/>
          <w:color w:val="000000"/>
          <w:sz w:val="32"/>
          <w:szCs w:val="32"/>
        </w:rPr>
        <w:t xml:space="preserve"> </w:t>
      </w:r>
    </w:p>
    <w:p w14:paraId="00000004" w14:textId="3839F070" w:rsidR="00241E39" w:rsidRDefault="001511A1">
      <w:pPr>
        <w:widowControl w:val="0"/>
        <w:pBdr>
          <w:top w:val="nil"/>
          <w:left w:val="nil"/>
          <w:bottom w:val="nil"/>
          <w:right w:val="nil"/>
          <w:between w:val="nil"/>
        </w:pBdr>
        <w:spacing w:before="275" w:line="240" w:lineRule="auto"/>
        <w:ind w:left="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8C4E8D">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-202</w:t>
      </w:r>
      <w:r w:rsidR="008C4E8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SY</w:t>
      </w:r>
      <w:r>
        <w:rPr>
          <w:rFonts w:ascii="Times New Roman" w:eastAsia="Times New Roman" w:hAnsi="Times New Roman" w:cs="Times New Roman"/>
          <w:b/>
          <w:color w:val="000000"/>
          <w:sz w:val="24"/>
          <w:szCs w:val="24"/>
        </w:rPr>
        <w:t xml:space="preserve"> APUSH Students, </w:t>
      </w:r>
    </w:p>
    <w:p w14:paraId="00000005" w14:textId="22741BB1" w:rsidR="00241E39" w:rsidRPr="008C4E8D" w:rsidRDefault="001511A1">
      <w:pPr>
        <w:widowControl w:val="0"/>
        <w:pBdr>
          <w:top w:val="nil"/>
          <w:left w:val="nil"/>
          <w:bottom w:val="nil"/>
          <w:right w:val="nil"/>
          <w:between w:val="nil"/>
        </w:pBdr>
        <w:spacing w:before="269" w:line="230" w:lineRule="auto"/>
        <w:ind w:left="2" w:right="97" w:firstLine="3"/>
        <w:rPr>
          <w:rFonts w:ascii="Times New Roman" w:eastAsia="Times New Roman" w:hAnsi="Times New Roman" w:cs="Times New Roman"/>
          <w:color w:val="000000"/>
          <w:sz w:val="24"/>
          <w:szCs w:val="24"/>
        </w:rPr>
      </w:pPr>
      <w:r w:rsidRPr="008C4E8D">
        <w:rPr>
          <w:rFonts w:ascii="Times New Roman" w:eastAsia="Times New Roman" w:hAnsi="Times New Roman" w:cs="Times New Roman"/>
          <w:color w:val="000000"/>
          <w:sz w:val="28"/>
          <w:szCs w:val="28"/>
        </w:rPr>
        <w:t>Below are</w:t>
      </w:r>
      <w:bookmarkStart w:id="0" w:name="_GoBack"/>
      <w:bookmarkEnd w:id="0"/>
      <w:r w:rsidRPr="008C4E8D">
        <w:rPr>
          <w:rFonts w:ascii="Times New Roman" w:eastAsia="Times New Roman" w:hAnsi="Times New Roman" w:cs="Times New Roman"/>
          <w:color w:val="000000"/>
          <w:sz w:val="28"/>
          <w:szCs w:val="28"/>
        </w:rPr>
        <w:t xml:space="preserve"> the two chapters that you </w:t>
      </w:r>
      <w:r w:rsidR="008C4E8D" w:rsidRPr="008C4E8D">
        <w:rPr>
          <w:rFonts w:ascii="Times New Roman" w:eastAsia="Times New Roman" w:hAnsi="Times New Roman" w:cs="Times New Roman"/>
          <w:b/>
          <w:color w:val="000000"/>
          <w:sz w:val="28"/>
          <w:szCs w:val="28"/>
        </w:rPr>
        <w:t>MUST HAVE READ</w:t>
      </w:r>
      <w:r w:rsidRPr="008C4E8D">
        <w:rPr>
          <w:rFonts w:ascii="Times New Roman" w:eastAsia="Times New Roman" w:hAnsi="Times New Roman" w:cs="Times New Roman"/>
          <w:color w:val="000000"/>
          <w:sz w:val="28"/>
          <w:szCs w:val="28"/>
        </w:rPr>
        <w:t xml:space="preserve"> before the first day of school in August of 202</w:t>
      </w:r>
      <w:r w:rsidR="008C4E8D" w:rsidRPr="008C4E8D">
        <w:rPr>
          <w:rFonts w:ascii="Times New Roman" w:eastAsia="Times New Roman" w:hAnsi="Times New Roman" w:cs="Times New Roman"/>
          <w:sz w:val="28"/>
          <w:szCs w:val="28"/>
        </w:rPr>
        <w:t>6</w:t>
      </w:r>
      <w:r w:rsidRPr="008C4E8D">
        <w:rPr>
          <w:rFonts w:ascii="Times New Roman" w:eastAsia="Times New Roman" w:hAnsi="Times New Roman" w:cs="Times New Roman"/>
          <w:color w:val="000000"/>
          <w:sz w:val="24"/>
          <w:szCs w:val="24"/>
        </w:rPr>
        <w:t xml:space="preserve">. </w:t>
      </w:r>
    </w:p>
    <w:p w14:paraId="00000006" w14:textId="7E37377F" w:rsidR="00241E39" w:rsidRDefault="001511A1">
      <w:pPr>
        <w:widowControl w:val="0"/>
        <w:pBdr>
          <w:top w:val="nil"/>
          <w:left w:val="nil"/>
          <w:bottom w:val="nil"/>
          <w:right w:val="nil"/>
          <w:between w:val="nil"/>
        </w:pBdr>
        <w:spacing w:before="276" w:line="229" w:lineRule="auto"/>
        <w:ind w:left="17" w:right="569" w:hanging="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Textbook: </w:t>
      </w:r>
      <w:r>
        <w:rPr>
          <w:rFonts w:ascii="Times New Roman" w:eastAsia="Times New Roman" w:hAnsi="Times New Roman" w:cs="Times New Roman"/>
          <w:color w:val="000000"/>
          <w:sz w:val="28"/>
          <w:szCs w:val="28"/>
        </w:rPr>
        <w:t xml:space="preserve">You can find the Textbook at </w:t>
      </w:r>
      <w:r>
        <w:rPr>
          <w:rFonts w:ascii="Times New Roman" w:eastAsia="Times New Roman" w:hAnsi="Times New Roman" w:cs="Times New Roman"/>
          <w:b/>
          <w:color w:val="000000"/>
          <w:sz w:val="28"/>
          <w:szCs w:val="28"/>
        </w:rPr>
        <w:t xml:space="preserve">Openstax.org. </w:t>
      </w:r>
      <w:r>
        <w:rPr>
          <w:rFonts w:ascii="Times New Roman" w:eastAsia="Times New Roman" w:hAnsi="Times New Roman" w:cs="Times New Roman"/>
          <w:color w:val="000000"/>
          <w:sz w:val="28"/>
          <w:szCs w:val="28"/>
        </w:rPr>
        <w:t xml:space="preserve">It will be under Humanities in the Subject </w:t>
      </w:r>
      <w:r w:rsidR="008C4E8D">
        <w:rPr>
          <w:rFonts w:ascii="Times New Roman" w:eastAsia="Times New Roman" w:hAnsi="Times New Roman" w:cs="Times New Roman"/>
          <w:color w:val="000000"/>
          <w:sz w:val="28"/>
          <w:szCs w:val="28"/>
        </w:rPr>
        <w:t>pull-down</w:t>
      </w:r>
      <w:r>
        <w:rPr>
          <w:rFonts w:ascii="Times New Roman" w:eastAsia="Times New Roman" w:hAnsi="Times New Roman" w:cs="Times New Roman"/>
          <w:color w:val="000000"/>
          <w:sz w:val="28"/>
          <w:szCs w:val="28"/>
        </w:rPr>
        <w:t xml:space="preserve"> menu. Download the dark blue edition </w:t>
      </w:r>
      <w:r w:rsidR="008C4E8D">
        <w:rPr>
          <w:rFonts w:ascii="Times New Roman" w:eastAsia="Times New Roman" w:hAnsi="Times New Roman" w:cs="Times New Roman"/>
          <w:color w:val="000000"/>
          <w:sz w:val="28"/>
          <w:szCs w:val="28"/>
        </w:rPr>
        <w:t xml:space="preserve">of </w:t>
      </w:r>
      <w:r>
        <w:rPr>
          <w:rFonts w:ascii="Times New Roman" w:eastAsia="Times New Roman" w:hAnsi="Times New Roman" w:cs="Times New Roman"/>
          <w:b/>
          <w:color w:val="000000"/>
          <w:sz w:val="28"/>
          <w:szCs w:val="28"/>
        </w:rPr>
        <w:t>U.S. History</w:t>
      </w:r>
      <w:r>
        <w:rPr>
          <w:rFonts w:ascii="Times New Roman" w:eastAsia="Times New Roman" w:hAnsi="Times New Roman" w:cs="Times New Roman"/>
          <w:color w:val="000000"/>
          <w:sz w:val="28"/>
          <w:szCs w:val="28"/>
        </w:rPr>
        <w:t xml:space="preserve">. </w:t>
      </w:r>
    </w:p>
    <w:p w14:paraId="00000007" w14:textId="77777777" w:rsidR="00241E39" w:rsidRDefault="001511A1">
      <w:pPr>
        <w:widowControl w:val="0"/>
        <w:pBdr>
          <w:top w:val="nil"/>
          <w:left w:val="nil"/>
          <w:bottom w:val="nil"/>
          <w:right w:val="nil"/>
          <w:between w:val="nil"/>
        </w:pBdr>
        <w:spacing w:before="328" w:line="240" w:lineRule="auto"/>
        <w:ind w:left="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CHAPTER 1: The Americas, Europe, and Africa Before 1492 </w:t>
      </w:r>
    </w:p>
    <w:p w14:paraId="00000008" w14:textId="77777777" w:rsidR="00241E39" w:rsidRDefault="001511A1">
      <w:pPr>
        <w:widowControl w:val="0"/>
        <w:pBdr>
          <w:top w:val="nil"/>
          <w:left w:val="nil"/>
          <w:bottom w:val="nil"/>
          <w:right w:val="nil"/>
          <w:between w:val="nil"/>
        </w:pBdr>
        <w:spacing w:line="229" w:lineRule="auto"/>
        <w:ind w:left="2" w:right="426"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Learning Objectives and Critical Thinking Questions below are for your benefit. You</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DO NOT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answer them for any sort of submission. </w:t>
      </w:r>
    </w:p>
    <w:p w14:paraId="00000009" w14:textId="77777777" w:rsidR="00241E39" w:rsidRDefault="001511A1">
      <w:pPr>
        <w:widowControl w:val="0"/>
        <w:pBdr>
          <w:top w:val="nil"/>
          <w:left w:val="nil"/>
          <w:bottom w:val="nil"/>
          <w:right w:val="nil"/>
          <w:between w:val="nil"/>
        </w:pBdr>
        <w:spacing w:before="279" w:line="240" w:lineRule="auto"/>
        <w:ind w:lef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Learning Objectives: </w:t>
      </w:r>
    </w:p>
    <w:p w14:paraId="0000000A" w14:textId="77777777" w:rsidR="00241E39" w:rsidRDefault="001511A1">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1: </w:t>
      </w:r>
    </w:p>
    <w:p w14:paraId="0000000B" w14:textId="1B63A3A1" w:rsidR="00241E39" w:rsidRDefault="001511A1">
      <w:pPr>
        <w:widowControl w:val="0"/>
        <w:numPr>
          <w:ilvl w:val="0"/>
          <w:numId w:val="2"/>
        </w:numPr>
        <w:pBdr>
          <w:top w:val="nil"/>
          <w:left w:val="nil"/>
          <w:bottom w:val="nil"/>
          <w:right w:val="nil"/>
          <w:between w:val="nil"/>
        </w:pBdr>
        <w:spacing w:line="230" w:lineRule="auto"/>
        <w:ind w:right="75"/>
        <w:rPr>
          <w:sz w:val="24"/>
          <w:szCs w:val="24"/>
        </w:rPr>
      </w:pPr>
      <w:r>
        <w:rPr>
          <w:rFonts w:ascii="Times New Roman" w:eastAsia="Times New Roman" w:hAnsi="Times New Roman" w:cs="Times New Roman"/>
          <w:color w:val="000000"/>
          <w:sz w:val="24"/>
          <w:szCs w:val="24"/>
        </w:rPr>
        <w:t xml:space="preserve">Explain how Ice Age hunters may have crossed the Bering Straits and </w:t>
      </w:r>
      <w:r w:rsidR="008C4E8D">
        <w:rPr>
          <w:rFonts w:ascii="Times New Roman" w:eastAsia="Times New Roman" w:hAnsi="Times New Roman" w:cs="Times New Roman"/>
          <w:color w:val="000000"/>
          <w:sz w:val="24"/>
          <w:szCs w:val="24"/>
        </w:rPr>
        <w:t>begun</w:t>
      </w:r>
      <w:r>
        <w:rPr>
          <w:rFonts w:ascii="Times New Roman" w:eastAsia="Times New Roman" w:hAnsi="Times New Roman" w:cs="Times New Roman"/>
          <w:color w:val="000000"/>
          <w:sz w:val="24"/>
          <w:szCs w:val="24"/>
        </w:rPr>
        <w:t xml:space="preserve"> settling North America.</w:t>
      </w:r>
      <w:r>
        <w:rPr>
          <w:sz w:val="24"/>
          <w:szCs w:val="24"/>
        </w:rPr>
        <w:t xml:space="preserve">   </w:t>
      </w:r>
    </w:p>
    <w:p w14:paraId="0000000C" w14:textId="63C0C60D" w:rsidR="00241E39" w:rsidRDefault="001511A1">
      <w:pPr>
        <w:widowControl w:val="0"/>
        <w:numPr>
          <w:ilvl w:val="0"/>
          <w:numId w:val="2"/>
        </w:numPr>
        <w:pBdr>
          <w:top w:val="nil"/>
          <w:left w:val="nil"/>
          <w:bottom w:val="nil"/>
          <w:right w:val="nil"/>
          <w:between w:val="nil"/>
        </w:pBdr>
        <w:spacing w:line="230" w:lineRule="auto"/>
        <w:ind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 you explain other theories for the </w:t>
      </w:r>
      <w:r>
        <w:rPr>
          <w:rFonts w:ascii="Times New Roman" w:eastAsia="Times New Roman" w:hAnsi="Times New Roman" w:cs="Times New Roman"/>
          <w:i/>
          <w:color w:val="000000"/>
          <w:sz w:val="24"/>
          <w:szCs w:val="24"/>
        </w:rPr>
        <w:t>peopling</w:t>
      </w:r>
      <w:r>
        <w:rPr>
          <w:rFonts w:ascii="Times New Roman" w:eastAsia="Times New Roman" w:hAnsi="Times New Roman" w:cs="Times New Roman"/>
          <w:color w:val="000000"/>
          <w:sz w:val="24"/>
          <w:szCs w:val="24"/>
        </w:rPr>
        <w:t xml:space="preserve"> of North America throughout prehistory and history? i.e. Vikings, Welsh, late </w:t>
      </w:r>
      <w:r w:rsidR="008C4E8D">
        <w:rPr>
          <w:rFonts w:ascii="Times New Roman" w:eastAsia="Times New Roman" w:hAnsi="Times New Roman" w:cs="Times New Roman"/>
          <w:color w:val="000000"/>
          <w:sz w:val="24"/>
          <w:szCs w:val="24"/>
        </w:rPr>
        <w:t>Stone Age</w:t>
      </w:r>
      <w:r>
        <w:rPr>
          <w:rFonts w:ascii="Times New Roman" w:eastAsia="Times New Roman" w:hAnsi="Times New Roman" w:cs="Times New Roman"/>
          <w:color w:val="000000"/>
          <w:sz w:val="24"/>
          <w:szCs w:val="24"/>
        </w:rPr>
        <w:t>, Chinese</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etc... </w:t>
      </w:r>
    </w:p>
    <w:p w14:paraId="0000000D" w14:textId="67F7FC9D" w:rsidR="00241E39" w:rsidRDefault="001511A1">
      <w:pPr>
        <w:widowControl w:val="0"/>
        <w:numPr>
          <w:ilvl w:val="0"/>
          <w:numId w:val="2"/>
        </w:numPr>
        <w:pBdr>
          <w:top w:val="nil"/>
          <w:left w:val="nil"/>
          <w:bottom w:val="nil"/>
          <w:right w:val="nil"/>
          <w:between w:val="nil"/>
        </w:pBdr>
        <w:spacing w:line="229" w:lineRule="auto"/>
        <w:ind w:right="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did the domestication of flora and fauna affect the human condition? i.e.</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maize, ducks, turkey, dogs, etc. </w:t>
      </w:r>
    </w:p>
    <w:p w14:paraId="0000000E" w14:textId="1B9C3A10" w:rsidR="00241E39" w:rsidRDefault="001511A1">
      <w:pPr>
        <w:widowControl w:val="0"/>
        <w:numPr>
          <w:ilvl w:val="0"/>
          <w:numId w:val="2"/>
        </w:numPr>
        <w:pBdr>
          <w:top w:val="nil"/>
          <w:left w:val="nil"/>
          <w:bottom w:val="nil"/>
          <w:right w:val="nil"/>
          <w:between w:val="nil"/>
        </w:pBdr>
        <w:spacing w:line="229" w:lineRule="auto"/>
        <w:ind w:right="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you familiar with ancient </w:t>
      </w:r>
      <w:r w:rsidR="008C4E8D">
        <w:rPr>
          <w:rFonts w:ascii="Times New Roman" w:eastAsia="Times New Roman" w:hAnsi="Times New Roman" w:cs="Times New Roman"/>
          <w:color w:val="000000"/>
          <w:sz w:val="24"/>
          <w:szCs w:val="24"/>
        </w:rPr>
        <w:t>Meso-American</w:t>
      </w:r>
      <w:r>
        <w:rPr>
          <w:rFonts w:ascii="Times New Roman" w:eastAsia="Times New Roman" w:hAnsi="Times New Roman" w:cs="Times New Roman"/>
          <w:color w:val="000000"/>
          <w:sz w:val="24"/>
          <w:szCs w:val="24"/>
        </w:rPr>
        <w:t xml:space="preserve"> sites</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i.e.</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Teotihuacan, </w:t>
      </w:r>
      <w:r>
        <w:rPr>
          <w:rFonts w:ascii="Times New Roman" w:eastAsia="Times New Roman" w:hAnsi="Times New Roman" w:cs="Times New Roman"/>
          <w:i/>
          <w:color w:val="000000"/>
          <w:sz w:val="24"/>
          <w:szCs w:val="24"/>
        </w:rPr>
        <w:t>La Venta, Copan, Tikal, Chichen Itza</w:t>
      </w:r>
      <w:r w:rsidR="008C4E8D">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etc. </w:t>
      </w:r>
    </w:p>
    <w:p w14:paraId="0000000F" w14:textId="794C75F7" w:rsidR="00241E39" w:rsidRDefault="001511A1">
      <w:pPr>
        <w:widowControl w:val="0"/>
        <w:numPr>
          <w:ilvl w:val="0"/>
          <w:numId w:val="2"/>
        </w:numPr>
        <w:pBdr>
          <w:top w:val="nil"/>
          <w:left w:val="nil"/>
          <w:bottom w:val="nil"/>
          <w:right w:val="nil"/>
          <w:between w:val="nil"/>
        </w:pBdr>
        <w:spacing w:line="229" w:lineRule="auto"/>
        <w:ind w:right="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sophistication of the cultures of the Olmec, Mayans, Aztecs, Incas, Mogollon, Hohokam, Anasazi</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Hopewell, Cahokia, Iroquois, Lenape, Muscogee, and Cherokee. </w:t>
      </w:r>
    </w:p>
    <w:p w14:paraId="00000010" w14:textId="77777777" w:rsidR="00241E39" w:rsidRDefault="001511A1">
      <w:pPr>
        <w:widowControl w:val="0"/>
        <w:numPr>
          <w:ilvl w:val="0"/>
          <w:numId w:val="2"/>
        </w:numPr>
        <w:pBdr>
          <w:top w:val="nil"/>
          <w:left w:val="nil"/>
          <w:bottom w:val="nil"/>
          <w:right w:val="nil"/>
          <w:between w:val="nil"/>
        </w:pBdr>
        <w:spacing w:line="229" w:lineRule="auto"/>
        <w:ind w:right="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Show the impact of the Columbian Exchange on the Native Americans. </w:t>
      </w:r>
    </w:p>
    <w:p w14:paraId="00000011" w14:textId="77777777" w:rsidR="00241E39" w:rsidRDefault="001511A1">
      <w:pPr>
        <w:widowControl w:val="0"/>
        <w:pBdr>
          <w:top w:val="nil"/>
          <w:left w:val="nil"/>
          <w:bottom w:val="nil"/>
          <w:right w:val="nil"/>
          <w:between w:val="nil"/>
        </w:pBdr>
        <w:spacing w:before="271"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2: </w:t>
      </w:r>
    </w:p>
    <w:p w14:paraId="44C3B62A" w14:textId="77777777" w:rsidR="008C4E8D" w:rsidRDefault="001511A1">
      <w:pPr>
        <w:widowControl w:val="0"/>
        <w:numPr>
          <w:ilvl w:val="0"/>
          <w:numId w:val="5"/>
        </w:numPr>
        <w:pBdr>
          <w:top w:val="nil"/>
          <w:left w:val="nil"/>
          <w:bottom w:val="nil"/>
          <w:right w:val="nil"/>
          <w:between w:val="nil"/>
        </w:pBdr>
        <w:spacing w:line="230" w:lineRule="auto"/>
        <w:ind w:right="1894"/>
        <w:rPr>
          <w:color w:val="000000"/>
          <w:sz w:val="24"/>
          <w:szCs w:val="24"/>
        </w:rPr>
      </w:pPr>
      <w:r>
        <w:rPr>
          <w:rFonts w:ascii="Times New Roman" w:eastAsia="Times New Roman" w:hAnsi="Times New Roman" w:cs="Times New Roman"/>
          <w:color w:val="000000"/>
          <w:sz w:val="24"/>
          <w:szCs w:val="24"/>
        </w:rPr>
        <w:t>Describe the European societies that engaged in conversion, conquest, and commerce</w:t>
      </w:r>
      <w:r w:rsidR="008C4E8D">
        <w:rPr>
          <w:rFonts w:ascii="Times New Roman" w:eastAsia="Times New Roman" w:hAnsi="Times New Roman" w:cs="Times New Roman"/>
          <w:color w:val="000000"/>
          <w:sz w:val="24"/>
          <w:szCs w:val="24"/>
        </w:rPr>
        <w:t>.</w:t>
      </w:r>
      <w:r>
        <w:rPr>
          <w:color w:val="000000"/>
          <w:sz w:val="24"/>
          <w:szCs w:val="24"/>
        </w:rPr>
        <w:t xml:space="preserve"> </w:t>
      </w:r>
    </w:p>
    <w:p w14:paraId="00000012" w14:textId="5FA47FB2" w:rsidR="00241E39" w:rsidRDefault="001511A1">
      <w:pPr>
        <w:widowControl w:val="0"/>
        <w:numPr>
          <w:ilvl w:val="0"/>
          <w:numId w:val="5"/>
        </w:numPr>
        <w:pBdr>
          <w:top w:val="nil"/>
          <w:left w:val="nil"/>
          <w:bottom w:val="nil"/>
          <w:right w:val="nil"/>
          <w:between w:val="nil"/>
        </w:pBdr>
        <w:spacing w:line="230" w:lineRule="auto"/>
        <w:ind w:right="1894"/>
        <w:rPr>
          <w:color w:val="000000"/>
          <w:sz w:val="24"/>
          <w:szCs w:val="24"/>
        </w:rPr>
      </w:pPr>
      <w:r>
        <w:rPr>
          <w:rFonts w:ascii="Times New Roman" w:eastAsia="Times New Roman" w:hAnsi="Times New Roman" w:cs="Times New Roman"/>
          <w:color w:val="000000"/>
          <w:sz w:val="24"/>
          <w:szCs w:val="24"/>
        </w:rPr>
        <w:t xml:space="preserve">Discuss the motives for and mechanisms of early European exploration </w:t>
      </w:r>
    </w:p>
    <w:p w14:paraId="00000013"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the statement “Europe’s feudal society was a mutually supportive system.” </w:t>
      </w:r>
    </w:p>
    <w:p w14:paraId="00000014"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involved was the Catholic Church in Medieval Society? </w:t>
      </w:r>
    </w:p>
    <w:p w14:paraId="00000015"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motivated Knights and others to fight in the Crusades? </w:t>
      </w:r>
    </w:p>
    <w:p w14:paraId="00000016"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Crusades had lasting effects, both positive and negative. What were they? </w:t>
      </w:r>
    </w:p>
    <w:p w14:paraId="00000017"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Look into another source: Explain why the Norse discovery of America was ineffective.</w:t>
      </w:r>
    </w:p>
    <w:p w14:paraId="00000018"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integral was Portugal to the birth of European Exploration of the Atlantic? </w:t>
      </w:r>
    </w:p>
    <w:p w14:paraId="00000019" w14:textId="77777777" w:rsidR="00241E39" w:rsidRDefault="001511A1">
      <w:pPr>
        <w:widowControl w:val="0"/>
        <w:numPr>
          <w:ilvl w:val="0"/>
          <w:numId w:val="5"/>
        </w:numPr>
        <w:pBdr>
          <w:top w:val="nil"/>
          <w:left w:val="nil"/>
          <w:bottom w:val="nil"/>
          <w:right w:val="nil"/>
          <w:between w:val="nil"/>
        </w:pBdr>
        <w:spacing w:line="230"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the changing social conditions and new scientific discoveries that resulted in European voyages of discovery. </w:t>
      </w:r>
    </w:p>
    <w:p w14:paraId="0000001A" w14:textId="77777777" w:rsidR="00241E39" w:rsidRDefault="001511A1">
      <w:pPr>
        <w:widowControl w:val="0"/>
        <w:pBdr>
          <w:top w:val="nil"/>
          <w:left w:val="nil"/>
          <w:bottom w:val="nil"/>
          <w:right w:val="nil"/>
          <w:between w:val="nil"/>
        </w:pBdr>
        <w:spacing w:before="281"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3: </w:t>
      </w:r>
    </w:p>
    <w:p w14:paraId="0000001B" w14:textId="77777777" w:rsidR="00241E39" w:rsidRDefault="001511A1">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able to locate the major West African empires on a map. </w:t>
      </w:r>
    </w:p>
    <w:p w14:paraId="0000001C" w14:textId="77777777" w:rsidR="00241E39" w:rsidRDefault="001511A1">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the roles of Islam and Europe in the slave trade </w:t>
      </w:r>
    </w:p>
    <w:p w14:paraId="0000001D" w14:textId="77777777" w:rsidR="00241E39" w:rsidRDefault="001511A1">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did the institution of Slavery affect the new Mercantilist Economic System? Discuss the beginnings of racial slavery.</w:t>
      </w:r>
    </w:p>
    <w:p w14:paraId="1053C7AF" w14:textId="77777777" w:rsidR="008C4E8D" w:rsidRDefault="008C4E8D">
      <w:pPr>
        <w:widowControl w:val="0"/>
        <w:pBdr>
          <w:top w:val="nil"/>
          <w:left w:val="nil"/>
          <w:bottom w:val="nil"/>
          <w:right w:val="nil"/>
          <w:between w:val="nil"/>
        </w:pBdr>
        <w:spacing w:line="240" w:lineRule="auto"/>
        <w:ind w:left="11"/>
        <w:rPr>
          <w:rFonts w:ascii="Times New Roman" w:eastAsia="Times New Roman" w:hAnsi="Times New Roman" w:cs="Times New Roman"/>
          <w:b/>
          <w:color w:val="000000"/>
          <w:sz w:val="28"/>
          <w:szCs w:val="28"/>
        </w:rPr>
      </w:pPr>
    </w:p>
    <w:p w14:paraId="0000001E" w14:textId="233055AE" w:rsidR="00241E39" w:rsidRDefault="001511A1">
      <w:pPr>
        <w:widowControl w:val="0"/>
        <w:pBdr>
          <w:top w:val="nil"/>
          <w:left w:val="nil"/>
          <w:bottom w:val="nil"/>
          <w:right w:val="nil"/>
          <w:between w:val="nil"/>
        </w:pBdr>
        <w:spacing w:line="240" w:lineRule="auto"/>
        <w:ind w:left="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Critical Thinking Questions: </w:t>
      </w:r>
    </w:p>
    <w:p w14:paraId="0000001F" w14:textId="77777777" w:rsidR="00241E39" w:rsidRDefault="001511A1">
      <w:pPr>
        <w:widowControl w:val="0"/>
        <w:numPr>
          <w:ilvl w:val="0"/>
          <w:numId w:val="1"/>
        </w:numPr>
        <w:pBdr>
          <w:top w:val="nil"/>
          <w:left w:val="nil"/>
          <w:bottom w:val="nil"/>
          <w:right w:val="nil"/>
          <w:between w:val="nil"/>
        </w:pBdr>
        <w:spacing w:line="229" w:lineRule="auto"/>
        <w:ind w:righ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Inca were able to control an empire that stretched from modern Colombia to southern Chile. Which </w:t>
      </w:r>
      <w:r>
        <w:rPr>
          <w:rFonts w:ascii="Times New Roman" w:eastAsia="Times New Roman" w:hAnsi="Times New Roman" w:cs="Times New Roman"/>
          <w:color w:val="000000"/>
          <w:sz w:val="24"/>
          <w:szCs w:val="24"/>
        </w:rPr>
        <w:lastRenderedPageBreak/>
        <w:t>of their various means for achieving such control do you think were most effective, and why?</w:t>
      </w:r>
    </w:p>
    <w:p w14:paraId="00000020" w14:textId="77777777" w:rsidR="00241E39" w:rsidRDefault="001511A1">
      <w:pPr>
        <w:widowControl w:val="0"/>
        <w:numPr>
          <w:ilvl w:val="0"/>
          <w:numId w:val="1"/>
        </w:numPr>
        <w:pBdr>
          <w:top w:val="nil"/>
          <w:left w:val="nil"/>
          <w:bottom w:val="nil"/>
          <w:right w:val="nil"/>
          <w:between w:val="nil"/>
        </w:pBdr>
        <w:spacing w:line="229" w:lineRule="auto"/>
        <w:ind w:righ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did the Olmec, Aztec, Inca, Maya, and North American Indians differ in their ways of life and cultural achievements? How did their particular circumstances—geography, history, or the accomplishments of the societies that had preceded them, for example—serve to shape their particular traditions and cultures? </w:t>
      </w:r>
    </w:p>
    <w:p w14:paraId="00000021" w14:textId="77777777" w:rsidR="00241E39" w:rsidRDefault="001511A1">
      <w:pPr>
        <w:widowControl w:val="0"/>
        <w:numPr>
          <w:ilvl w:val="0"/>
          <w:numId w:val="1"/>
        </w:numPr>
        <w:pBdr>
          <w:top w:val="nil"/>
          <w:left w:val="nil"/>
          <w:bottom w:val="nil"/>
          <w:right w:val="nil"/>
          <w:between w:val="nil"/>
        </w:pBdr>
        <w:spacing w:line="229" w:lineRule="auto"/>
        <w:ind w:righ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were the lasting effects of the Crusades? In what ways did they provide opportunities—both negative and positive—for cross-cultural encounters and exchanges? </w:t>
      </w:r>
    </w:p>
    <w:p w14:paraId="00000022" w14:textId="77777777" w:rsidR="00241E39" w:rsidRDefault="001511A1">
      <w:pPr>
        <w:widowControl w:val="0"/>
        <w:numPr>
          <w:ilvl w:val="0"/>
          <w:numId w:val="1"/>
        </w:numPr>
        <w:pBdr>
          <w:top w:val="nil"/>
          <w:left w:val="nil"/>
          <w:bottom w:val="nil"/>
          <w:right w:val="nil"/>
          <w:between w:val="nil"/>
        </w:pBdr>
        <w:spacing w:line="229" w:lineRule="auto"/>
        <w:ind w:righ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 race identified with slavery before the era of European exploration? Why or why not? How did slavery’s association with race change the institution’s character? </w:t>
      </w:r>
    </w:p>
    <w:p w14:paraId="00000023" w14:textId="77777777" w:rsidR="00241E39" w:rsidRDefault="001511A1">
      <w:pPr>
        <w:widowControl w:val="0"/>
        <w:numPr>
          <w:ilvl w:val="0"/>
          <w:numId w:val="1"/>
        </w:numPr>
        <w:pBdr>
          <w:top w:val="nil"/>
          <w:left w:val="nil"/>
          <w:bottom w:val="nil"/>
          <w:right w:val="nil"/>
          <w:between w:val="nil"/>
        </w:pBdr>
        <w:spacing w:line="229" w:lineRule="auto"/>
        <w:ind w:righ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differences between the types of slavery traditionally practiced in Africa and the slavery that developed in the New World? How did other types of servitude, such as European serfdom, compare to slavery? </w:t>
      </w:r>
    </w:p>
    <w:p w14:paraId="00000024" w14:textId="77777777" w:rsidR="00241E39" w:rsidRDefault="001511A1">
      <w:pPr>
        <w:widowControl w:val="0"/>
        <w:pBdr>
          <w:top w:val="nil"/>
          <w:left w:val="nil"/>
          <w:bottom w:val="nil"/>
          <w:right w:val="nil"/>
          <w:between w:val="nil"/>
        </w:pBdr>
        <w:spacing w:before="279" w:line="240" w:lineRule="auto"/>
        <w:ind w:left="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CHAPTER 2: Early Globalization: The Atlantic World, 1492–1650 </w:t>
      </w:r>
    </w:p>
    <w:p w14:paraId="00000025" w14:textId="77777777" w:rsidR="00241E39" w:rsidRDefault="001511A1">
      <w:pPr>
        <w:widowControl w:val="0"/>
        <w:pBdr>
          <w:top w:val="nil"/>
          <w:left w:val="nil"/>
          <w:bottom w:val="nil"/>
          <w:right w:val="nil"/>
          <w:between w:val="nil"/>
        </w:pBdr>
        <w:spacing w:line="229" w:lineRule="auto"/>
        <w:ind w:left="2" w:right="426"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Learning Objectives and Critical Thinking Questions below are for your benefit. You</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DO NOT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answer them for any sort of submission. </w:t>
      </w:r>
    </w:p>
    <w:p w14:paraId="00000026" w14:textId="77777777" w:rsidR="00241E39" w:rsidRDefault="001511A1">
      <w:pPr>
        <w:widowControl w:val="0"/>
        <w:pBdr>
          <w:top w:val="nil"/>
          <w:left w:val="nil"/>
          <w:bottom w:val="nil"/>
          <w:right w:val="nil"/>
          <w:between w:val="nil"/>
        </w:pBdr>
        <w:spacing w:before="325" w:line="240" w:lineRule="auto"/>
        <w:ind w:lef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Learning Objectives: </w:t>
      </w:r>
    </w:p>
    <w:p w14:paraId="00000027" w14:textId="77777777" w:rsidR="00241E39" w:rsidRDefault="001511A1">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1: </w:t>
      </w:r>
    </w:p>
    <w:p w14:paraId="00000028" w14:textId="77777777" w:rsidR="00241E39" w:rsidRDefault="001511A1">
      <w:pPr>
        <w:widowControl w:val="0"/>
        <w:pBdr>
          <w:top w:val="nil"/>
          <w:left w:val="nil"/>
          <w:bottom w:val="nil"/>
          <w:right w:val="nil"/>
          <w:between w:val="nil"/>
        </w:pBdr>
        <w:spacing w:line="229" w:lineRule="auto"/>
        <w:ind w:left="726" w:right="733" w:hanging="346"/>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Describe Portuguese exploration of the Atlantic and Spanish exploration of the Americas, and the importance of these voyages to the developing Atlantic World. </w:t>
      </w:r>
    </w:p>
    <w:p w14:paraId="00000029" w14:textId="77777777" w:rsidR="00241E39" w:rsidRDefault="001511A1">
      <w:pPr>
        <w:widowControl w:val="0"/>
        <w:pBdr>
          <w:top w:val="nil"/>
          <w:left w:val="nil"/>
          <w:bottom w:val="nil"/>
          <w:right w:val="nil"/>
          <w:between w:val="nil"/>
        </w:pBdr>
        <w:spacing w:before="7" w:line="229" w:lineRule="auto"/>
        <w:ind w:left="728" w:right="689" w:hanging="347"/>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On a map provided of the Atlantic Ocean, be prepared to know where the Portuguese were able to colonize. </w:t>
      </w:r>
    </w:p>
    <w:p w14:paraId="0000002A" w14:textId="79204562" w:rsidR="00241E39" w:rsidRDefault="001511A1">
      <w:pPr>
        <w:widowControl w:val="0"/>
        <w:pBdr>
          <w:top w:val="nil"/>
          <w:left w:val="nil"/>
          <w:bottom w:val="nil"/>
          <w:right w:val="nil"/>
          <w:between w:val="nil"/>
        </w:pBdr>
        <w:spacing w:before="7"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Where was Elmina </w:t>
      </w:r>
      <w:r>
        <w:rPr>
          <w:rFonts w:ascii="Times New Roman" w:eastAsia="Times New Roman" w:hAnsi="Times New Roman" w:cs="Times New Roman"/>
          <w:i/>
          <w:color w:val="000000"/>
          <w:sz w:val="24"/>
          <w:szCs w:val="24"/>
        </w:rPr>
        <w:t>Castle</w:t>
      </w:r>
      <w:r w:rsidR="008C4E8D">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what was its purpose? </w:t>
      </w:r>
    </w:p>
    <w:p w14:paraId="0000002B" w14:textId="77777777" w:rsidR="00241E39" w:rsidRDefault="001511A1">
      <w:pPr>
        <w:widowControl w:val="0"/>
        <w:pBdr>
          <w:top w:val="nil"/>
          <w:left w:val="nil"/>
          <w:bottom w:val="nil"/>
          <w:right w:val="nil"/>
          <w:between w:val="nil"/>
        </w:pBdr>
        <w:spacing w:line="229" w:lineRule="auto"/>
        <w:ind w:left="728" w:right="269" w:hanging="347"/>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How was Spain finally able to afford their extensive exploration efforts in the fifteenth and subsequent centuries? </w:t>
      </w:r>
    </w:p>
    <w:p w14:paraId="0000002C" w14:textId="77777777" w:rsidR="00241E39" w:rsidRDefault="001511A1">
      <w:pPr>
        <w:widowControl w:val="0"/>
        <w:pBdr>
          <w:top w:val="nil"/>
          <w:left w:val="nil"/>
          <w:bottom w:val="nil"/>
          <w:right w:val="nil"/>
          <w:between w:val="nil"/>
        </w:pBdr>
        <w:spacing w:before="7"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How was Columbus an infamous player in the start of these voyages? </w:t>
      </w:r>
    </w:p>
    <w:p w14:paraId="0000002D"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Explain how Columbus “opened the floodgates” to Spanish exploration. </w:t>
      </w:r>
    </w:p>
    <w:p w14:paraId="0000002E" w14:textId="194160AA" w:rsidR="00241E39" w:rsidRDefault="001511A1">
      <w:pPr>
        <w:widowControl w:val="0"/>
        <w:pBdr>
          <w:top w:val="nil"/>
          <w:left w:val="nil"/>
          <w:bottom w:val="nil"/>
          <w:right w:val="nil"/>
          <w:between w:val="nil"/>
        </w:pBdr>
        <w:spacing w:line="230" w:lineRule="auto"/>
        <w:ind w:left="380" w:right="202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Explain </w:t>
      </w:r>
      <w:r>
        <w:rPr>
          <w:rFonts w:ascii="Times New Roman" w:eastAsia="Times New Roman" w:hAnsi="Times New Roman" w:cs="Times New Roman"/>
          <w:i/>
          <w:color w:val="000000"/>
          <w:sz w:val="24"/>
          <w:szCs w:val="24"/>
        </w:rPr>
        <w:t xml:space="preserve">Hernan </w:t>
      </w:r>
      <w:r w:rsidR="008C4E8D">
        <w:rPr>
          <w:rFonts w:ascii="Times New Roman" w:eastAsia="Times New Roman" w:hAnsi="Times New Roman" w:cs="Times New Roman"/>
          <w:i/>
          <w:color w:val="000000"/>
          <w:sz w:val="24"/>
          <w:szCs w:val="24"/>
        </w:rPr>
        <w:t>Cortés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Francisco Pizarro’s </w:t>
      </w:r>
      <w:r>
        <w:rPr>
          <w:rFonts w:ascii="Times New Roman" w:eastAsia="Times New Roman" w:hAnsi="Times New Roman" w:cs="Times New Roman"/>
          <w:color w:val="000000"/>
          <w:sz w:val="24"/>
          <w:szCs w:val="24"/>
        </w:rPr>
        <w:t>participation in this “exploration</w:t>
      </w:r>
      <w:r w:rsidR="008C4E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color w:val="000000"/>
          <w:sz w:val="24"/>
          <w:szCs w:val="24"/>
        </w:rPr>
        <w:t xml:space="preserve">● </w:t>
      </w:r>
      <w:r>
        <w:rPr>
          <w:rFonts w:ascii="Times New Roman" w:eastAsia="Times New Roman" w:hAnsi="Times New Roman" w:cs="Times New Roman"/>
          <w:color w:val="000000"/>
          <w:sz w:val="24"/>
          <w:szCs w:val="24"/>
        </w:rPr>
        <w:t xml:space="preserve">How did gold and silver from the Americas help to fuel a Spanish golden age? </w:t>
      </w:r>
    </w:p>
    <w:p w14:paraId="0000002F" w14:textId="77777777" w:rsidR="00241E39" w:rsidRDefault="001511A1">
      <w:pPr>
        <w:widowControl w:val="0"/>
        <w:pBdr>
          <w:top w:val="nil"/>
          <w:left w:val="nil"/>
          <w:bottom w:val="nil"/>
          <w:right w:val="nil"/>
          <w:between w:val="nil"/>
        </w:pBdr>
        <w:spacing w:before="6" w:line="229" w:lineRule="auto"/>
        <w:ind w:left="722" w:right="242" w:hanging="341"/>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Explain the importance of Spanish exploration of the Americas in the expansion of Spain’s empire and the development of Spanish Renaissance culture </w:t>
      </w:r>
    </w:p>
    <w:p w14:paraId="00000030" w14:textId="77777777" w:rsidR="00241E39" w:rsidRDefault="001511A1">
      <w:pPr>
        <w:widowControl w:val="0"/>
        <w:pBdr>
          <w:top w:val="nil"/>
          <w:left w:val="nil"/>
          <w:bottom w:val="nil"/>
          <w:right w:val="nil"/>
          <w:between w:val="nil"/>
        </w:pBdr>
        <w:spacing w:before="281"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2 </w:t>
      </w:r>
    </w:p>
    <w:p w14:paraId="07422052" w14:textId="3606D9FF" w:rsidR="008C4E8D" w:rsidRPr="008C4E8D" w:rsidRDefault="001511A1" w:rsidP="008C4E8D">
      <w:pPr>
        <w:pStyle w:val="ListParagraph"/>
        <w:widowControl w:val="0"/>
        <w:numPr>
          <w:ilvl w:val="0"/>
          <w:numId w:val="10"/>
        </w:numPr>
        <w:pBdr>
          <w:top w:val="nil"/>
          <w:left w:val="nil"/>
          <w:bottom w:val="nil"/>
          <w:right w:val="nil"/>
          <w:between w:val="nil"/>
        </w:pBdr>
        <w:spacing w:line="229" w:lineRule="auto"/>
        <w:ind w:right="368"/>
        <w:rPr>
          <w:rFonts w:ascii="Times New Roman" w:eastAsia="Times New Roman" w:hAnsi="Times New Roman" w:cs="Times New Roman"/>
          <w:color w:val="000000"/>
          <w:sz w:val="24"/>
          <w:szCs w:val="24"/>
        </w:rPr>
      </w:pPr>
      <w:r w:rsidRPr="008C4E8D">
        <w:rPr>
          <w:rFonts w:ascii="Times New Roman" w:eastAsia="Times New Roman" w:hAnsi="Times New Roman" w:cs="Times New Roman"/>
          <w:color w:val="000000"/>
          <w:sz w:val="24"/>
          <w:szCs w:val="24"/>
        </w:rPr>
        <w:t>Explain the changes brought by the Protestant Reformation and how it influenced the de</w:t>
      </w:r>
      <w:r w:rsidR="008C4E8D" w:rsidRPr="008C4E8D">
        <w:rPr>
          <w:rFonts w:ascii="Times New Roman" w:eastAsia="Times New Roman" w:hAnsi="Times New Roman" w:cs="Times New Roman"/>
          <w:color w:val="000000"/>
          <w:sz w:val="24"/>
          <w:szCs w:val="24"/>
        </w:rPr>
        <w:t>velopment of the Atlantic World.</w:t>
      </w:r>
    </w:p>
    <w:p w14:paraId="00000032" w14:textId="6D00F7CA" w:rsidR="00241E39" w:rsidRPr="008C4E8D" w:rsidRDefault="001511A1" w:rsidP="008C4E8D">
      <w:pPr>
        <w:pStyle w:val="ListParagraph"/>
        <w:widowControl w:val="0"/>
        <w:numPr>
          <w:ilvl w:val="0"/>
          <w:numId w:val="10"/>
        </w:numPr>
        <w:pBdr>
          <w:top w:val="nil"/>
          <w:left w:val="nil"/>
          <w:bottom w:val="nil"/>
          <w:right w:val="nil"/>
          <w:between w:val="nil"/>
        </w:pBdr>
        <w:spacing w:line="229" w:lineRule="auto"/>
        <w:ind w:right="368"/>
        <w:rPr>
          <w:rFonts w:ascii="Times New Roman" w:eastAsia="Times New Roman" w:hAnsi="Times New Roman" w:cs="Times New Roman"/>
          <w:color w:val="000000"/>
          <w:sz w:val="24"/>
          <w:szCs w:val="24"/>
        </w:rPr>
      </w:pPr>
      <w:r w:rsidRPr="008C4E8D">
        <w:rPr>
          <w:rFonts w:ascii="Times New Roman" w:eastAsia="Times New Roman" w:hAnsi="Times New Roman" w:cs="Times New Roman"/>
          <w:color w:val="000000"/>
          <w:sz w:val="24"/>
          <w:szCs w:val="24"/>
        </w:rPr>
        <w:t xml:space="preserve">Explain the rise of the Protestant </w:t>
      </w:r>
      <w:r w:rsidR="008C4E8D" w:rsidRPr="008C4E8D">
        <w:rPr>
          <w:rFonts w:ascii="Times New Roman" w:eastAsia="Times New Roman" w:hAnsi="Times New Roman" w:cs="Times New Roman"/>
          <w:color w:val="000000"/>
          <w:sz w:val="24"/>
          <w:szCs w:val="24"/>
        </w:rPr>
        <w:t>Reformation</w:t>
      </w:r>
      <w:r w:rsidRPr="008C4E8D">
        <w:rPr>
          <w:rFonts w:ascii="Times New Roman" w:eastAsia="Times New Roman" w:hAnsi="Times New Roman" w:cs="Times New Roman"/>
          <w:color w:val="000000"/>
          <w:sz w:val="24"/>
          <w:szCs w:val="24"/>
        </w:rPr>
        <w:t xml:space="preserve"> through the teachings of Martin Luther and John Calvin. Summarize the rise of Protestantism in England through King Henry </w:t>
      </w:r>
      <w:r w:rsidR="008C4E8D" w:rsidRPr="008C4E8D">
        <w:rPr>
          <w:rFonts w:ascii="Times New Roman" w:eastAsia="Times New Roman" w:hAnsi="Times New Roman" w:cs="Times New Roman"/>
          <w:color w:val="000000"/>
          <w:sz w:val="24"/>
          <w:szCs w:val="24"/>
        </w:rPr>
        <w:t>VIII</w:t>
      </w:r>
      <w:r w:rsidRPr="008C4E8D">
        <w:rPr>
          <w:rFonts w:ascii="Times New Roman" w:eastAsia="Times New Roman" w:hAnsi="Times New Roman" w:cs="Times New Roman"/>
          <w:color w:val="000000"/>
          <w:sz w:val="24"/>
          <w:szCs w:val="24"/>
        </w:rPr>
        <w:t xml:space="preserve">. The Puritans and Queen Elizabeth. </w:t>
      </w:r>
    </w:p>
    <w:p w14:paraId="00000033" w14:textId="218A5818" w:rsidR="00241E39" w:rsidRPr="008C4E8D" w:rsidRDefault="001511A1" w:rsidP="008C4E8D">
      <w:pPr>
        <w:pStyle w:val="ListParagraph"/>
        <w:widowControl w:val="0"/>
        <w:numPr>
          <w:ilvl w:val="0"/>
          <w:numId w:val="10"/>
        </w:numPr>
        <w:pBdr>
          <w:top w:val="nil"/>
          <w:left w:val="nil"/>
          <w:bottom w:val="nil"/>
          <w:right w:val="nil"/>
          <w:between w:val="nil"/>
        </w:pBdr>
        <w:spacing w:before="6" w:line="229" w:lineRule="auto"/>
        <w:ind w:right="637"/>
        <w:rPr>
          <w:rFonts w:ascii="Times New Roman" w:eastAsia="Times New Roman" w:hAnsi="Times New Roman" w:cs="Times New Roman"/>
          <w:color w:val="000000"/>
          <w:sz w:val="24"/>
          <w:szCs w:val="24"/>
        </w:rPr>
      </w:pPr>
      <w:r w:rsidRPr="008C4E8D">
        <w:rPr>
          <w:rFonts w:ascii="Times New Roman" w:eastAsia="Times New Roman" w:hAnsi="Times New Roman" w:cs="Times New Roman"/>
          <w:color w:val="000000"/>
          <w:sz w:val="24"/>
          <w:szCs w:val="24"/>
        </w:rPr>
        <w:t xml:space="preserve">How important is the defeat of the Spanish Armada to European exploration of the New World and beyond? </w:t>
      </w:r>
    </w:p>
    <w:p w14:paraId="00000034" w14:textId="36D337D5" w:rsidR="00241E39" w:rsidRPr="008C4E8D" w:rsidRDefault="001511A1" w:rsidP="008C4E8D">
      <w:pPr>
        <w:pStyle w:val="ListParagraph"/>
        <w:widowControl w:val="0"/>
        <w:numPr>
          <w:ilvl w:val="0"/>
          <w:numId w:val="10"/>
        </w:numPr>
        <w:pBdr>
          <w:top w:val="nil"/>
          <w:left w:val="nil"/>
          <w:bottom w:val="nil"/>
          <w:right w:val="nil"/>
          <w:between w:val="nil"/>
        </w:pBdr>
        <w:spacing w:before="7" w:line="240" w:lineRule="auto"/>
        <w:rPr>
          <w:rFonts w:ascii="Times New Roman" w:eastAsia="Times New Roman" w:hAnsi="Times New Roman" w:cs="Times New Roman"/>
          <w:color w:val="000000"/>
          <w:sz w:val="24"/>
          <w:szCs w:val="24"/>
        </w:rPr>
      </w:pPr>
      <w:r w:rsidRPr="008C4E8D">
        <w:rPr>
          <w:rFonts w:ascii="Times New Roman" w:eastAsia="Times New Roman" w:hAnsi="Times New Roman" w:cs="Times New Roman"/>
          <w:color w:val="000000"/>
          <w:sz w:val="24"/>
          <w:szCs w:val="24"/>
        </w:rPr>
        <w:t xml:space="preserve">Describe Spain’s response to the Protestant Reformation </w:t>
      </w:r>
    </w:p>
    <w:p w14:paraId="00000035" w14:textId="77777777" w:rsidR="00241E39" w:rsidRDefault="001511A1">
      <w:pPr>
        <w:widowControl w:val="0"/>
        <w:pBdr>
          <w:top w:val="nil"/>
          <w:left w:val="nil"/>
          <w:bottom w:val="nil"/>
          <w:right w:val="nil"/>
          <w:between w:val="nil"/>
        </w:pBdr>
        <w:spacing w:before="271"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3: </w:t>
      </w:r>
    </w:p>
    <w:p w14:paraId="00000036" w14:textId="77777777" w:rsidR="00241E39" w:rsidRDefault="001511A1">
      <w:pPr>
        <w:widowControl w:val="0"/>
        <w:pBdr>
          <w:top w:val="nil"/>
          <w:left w:val="nil"/>
          <w:bottom w:val="nil"/>
          <w:right w:val="nil"/>
          <w:between w:val="nil"/>
        </w:pBdr>
        <w:spacing w:line="229" w:lineRule="auto"/>
        <w:ind w:left="731" w:right="416" w:hanging="35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On a map, be able to identify regions where the English, French, and Dutch explored and established settlements. </w:t>
      </w:r>
    </w:p>
    <w:p w14:paraId="00000037" w14:textId="77777777" w:rsidR="00241E39" w:rsidRDefault="001511A1">
      <w:pPr>
        <w:widowControl w:val="0"/>
        <w:pBdr>
          <w:top w:val="nil"/>
          <w:left w:val="nil"/>
          <w:bottom w:val="nil"/>
          <w:right w:val="nil"/>
          <w:between w:val="nil"/>
        </w:pBdr>
        <w:spacing w:before="7" w:line="229" w:lineRule="auto"/>
        <w:ind w:left="721" w:right="188" w:hanging="341"/>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Explain the statement “Queen Elizabeth favored England’s advance into the Atlantic World, though her main concern was blocking Spain’s effort to eliminate Protestantism.”</w:t>
      </w:r>
    </w:p>
    <w:p w14:paraId="00000038"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Who were John Cabot and Sir Walter Raleigh? </w:t>
      </w:r>
    </w:p>
    <w:p w14:paraId="00000039"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What happened to Roanoke? </w:t>
      </w:r>
    </w:p>
    <w:p w14:paraId="0000003A"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What is a joint-stock Company? </w:t>
      </w:r>
    </w:p>
    <w:p w14:paraId="0000003B" w14:textId="77777777" w:rsidR="00241E39" w:rsidRDefault="001511A1">
      <w:pPr>
        <w:widowControl w:val="0"/>
        <w:pBdr>
          <w:top w:val="nil"/>
          <w:left w:val="nil"/>
          <w:bottom w:val="nil"/>
          <w:right w:val="nil"/>
          <w:between w:val="nil"/>
        </w:pBdr>
        <w:spacing w:line="229" w:lineRule="auto"/>
        <w:ind w:left="728" w:right="1256" w:hanging="348"/>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According to George Percy’s account, what were the major problems the Jamestown settlers encountered? What kept the colony from complete destruction? </w:t>
      </w:r>
    </w:p>
    <w:p w14:paraId="0000003C" w14:textId="77777777" w:rsidR="00241E39" w:rsidRDefault="001511A1">
      <w:pPr>
        <w:widowControl w:val="0"/>
        <w:pBdr>
          <w:top w:val="nil"/>
          <w:left w:val="nil"/>
          <w:bottom w:val="nil"/>
          <w:right w:val="nil"/>
          <w:between w:val="nil"/>
        </w:pBdr>
        <w:spacing w:before="7" w:line="240" w:lineRule="auto"/>
        <w:ind w:left="380"/>
        <w:rPr>
          <w:rFonts w:ascii="Times New Roman" w:eastAsia="Times New Roman" w:hAnsi="Times New Roman" w:cs="Times New Roman"/>
          <w:color w:val="000000"/>
          <w:sz w:val="24"/>
          <w:szCs w:val="24"/>
        </w:rPr>
      </w:pPr>
      <w:r>
        <w:rPr>
          <w:color w:val="000000"/>
          <w:sz w:val="24"/>
          <w:szCs w:val="24"/>
        </w:rPr>
        <w:lastRenderedPageBreak/>
        <w:t xml:space="preserve">● </w:t>
      </w:r>
      <w:r>
        <w:rPr>
          <w:rFonts w:ascii="Times New Roman" w:eastAsia="Times New Roman" w:hAnsi="Times New Roman" w:cs="Times New Roman"/>
          <w:color w:val="000000"/>
          <w:sz w:val="24"/>
          <w:szCs w:val="24"/>
        </w:rPr>
        <w:t xml:space="preserve">In what ways did the Puritans differ from the Pilgrims? </w:t>
      </w:r>
    </w:p>
    <w:p w14:paraId="0000003D"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Who were </w:t>
      </w:r>
      <w:r>
        <w:rPr>
          <w:rFonts w:ascii="Times New Roman" w:eastAsia="Times New Roman" w:hAnsi="Times New Roman" w:cs="Times New Roman"/>
          <w:i/>
          <w:color w:val="000000"/>
          <w:sz w:val="24"/>
          <w:szCs w:val="24"/>
        </w:rPr>
        <w:t xml:space="preserve">Jacques Cartier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Samuel de Champlain</w:t>
      </w:r>
      <w:r>
        <w:rPr>
          <w:rFonts w:ascii="Times New Roman" w:eastAsia="Times New Roman" w:hAnsi="Times New Roman" w:cs="Times New Roman"/>
          <w:color w:val="000000"/>
          <w:sz w:val="24"/>
          <w:szCs w:val="24"/>
        </w:rPr>
        <w:t xml:space="preserve">? </w:t>
      </w:r>
    </w:p>
    <w:p w14:paraId="0000003E" w14:textId="77777777" w:rsidR="00241E39" w:rsidRDefault="001511A1">
      <w:pPr>
        <w:widowControl w:val="0"/>
        <w:pBdr>
          <w:top w:val="nil"/>
          <w:left w:val="nil"/>
          <w:bottom w:val="nil"/>
          <w:right w:val="nil"/>
          <w:between w:val="nil"/>
        </w:pBdr>
        <w:spacing w:line="230" w:lineRule="auto"/>
        <w:ind w:left="380" w:right="457"/>
        <w:rPr>
          <w:sz w:val="24"/>
          <w:szCs w:val="24"/>
        </w:rPr>
      </w:pPr>
      <w:r>
        <w:rPr>
          <w:color w:val="000000"/>
          <w:sz w:val="24"/>
          <w:szCs w:val="24"/>
        </w:rPr>
        <w:t xml:space="preserve">● </w:t>
      </w:r>
      <w:r>
        <w:rPr>
          <w:rFonts w:ascii="Times New Roman" w:eastAsia="Times New Roman" w:hAnsi="Times New Roman" w:cs="Times New Roman"/>
          <w:color w:val="000000"/>
          <w:sz w:val="24"/>
          <w:szCs w:val="24"/>
        </w:rPr>
        <w:t>Explain and cite examples of how the French were primarily interested in establishing commercially viable colonial outposts, and to that end, they created extensive trading networks in New France.”</w:t>
      </w:r>
    </w:p>
    <w:p w14:paraId="0000003F" w14:textId="77777777" w:rsidR="00241E39" w:rsidRDefault="001511A1">
      <w:pPr>
        <w:widowControl w:val="0"/>
        <w:numPr>
          <w:ilvl w:val="0"/>
          <w:numId w:val="3"/>
        </w:numPr>
        <w:pBdr>
          <w:top w:val="nil"/>
          <w:left w:val="nil"/>
          <w:bottom w:val="nil"/>
          <w:right w:val="nil"/>
          <w:between w:val="nil"/>
        </w:pBdr>
        <w:spacing w:line="230" w:lineRule="auto"/>
        <w:ind w:right="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how the Dutch entrance into the Atlantic World is part of the larger story of religious and imperial conflict in the early modern era. </w:t>
      </w:r>
    </w:p>
    <w:p w14:paraId="00000040" w14:textId="77777777" w:rsidR="00241E39" w:rsidRDefault="001511A1">
      <w:pPr>
        <w:widowControl w:val="0"/>
        <w:pBdr>
          <w:top w:val="nil"/>
          <w:left w:val="nil"/>
          <w:bottom w:val="nil"/>
          <w:right w:val="nil"/>
          <w:between w:val="nil"/>
        </w:pBdr>
        <w:spacing w:before="6"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What was the Dutch East India Company? </w:t>
      </w:r>
    </w:p>
    <w:p w14:paraId="00000041"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Describe the differences among the early colonies. </w:t>
      </w:r>
    </w:p>
    <w:p w14:paraId="00000042"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Explain the role of the American colonies in European nations’ struggles for domination </w:t>
      </w:r>
    </w:p>
    <w:p w14:paraId="00000043" w14:textId="77777777" w:rsidR="00241E39" w:rsidRDefault="001511A1">
      <w:pPr>
        <w:widowControl w:val="0"/>
        <w:pBdr>
          <w:top w:val="nil"/>
          <w:left w:val="nil"/>
          <w:bottom w:val="nil"/>
          <w:right w:val="nil"/>
          <w:between w:val="nil"/>
        </w:pBdr>
        <w:spacing w:before="271"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4: </w:t>
      </w:r>
    </w:p>
    <w:p w14:paraId="00000044"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What was the </w:t>
      </w:r>
      <w:r>
        <w:rPr>
          <w:rFonts w:ascii="Times New Roman" w:eastAsia="Times New Roman" w:hAnsi="Times New Roman" w:cs="Times New Roman"/>
          <w:i/>
          <w:color w:val="000000"/>
          <w:sz w:val="24"/>
          <w:szCs w:val="24"/>
        </w:rPr>
        <w:t xml:space="preserve">encomienda </w:t>
      </w:r>
      <w:r>
        <w:rPr>
          <w:rFonts w:ascii="Times New Roman" w:eastAsia="Times New Roman" w:hAnsi="Times New Roman" w:cs="Times New Roman"/>
          <w:color w:val="000000"/>
          <w:sz w:val="24"/>
          <w:szCs w:val="24"/>
        </w:rPr>
        <w:t xml:space="preserve">system? </w:t>
      </w:r>
    </w:p>
    <w:p w14:paraId="00000045"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Who was </w:t>
      </w:r>
      <w:r>
        <w:rPr>
          <w:rFonts w:ascii="Times New Roman" w:eastAsia="Times New Roman" w:hAnsi="Times New Roman" w:cs="Times New Roman"/>
          <w:i/>
          <w:color w:val="000000"/>
          <w:sz w:val="24"/>
          <w:szCs w:val="24"/>
        </w:rPr>
        <w:t>Bartolomé de Las Casas</w:t>
      </w:r>
      <w:r>
        <w:rPr>
          <w:rFonts w:ascii="Times New Roman" w:eastAsia="Times New Roman" w:hAnsi="Times New Roman" w:cs="Times New Roman"/>
          <w:color w:val="000000"/>
          <w:sz w:val="24"/>
          <w:szCs w:val="24"/>
        </w:rPr>
        <w:t xml:space="preserve">? What were the New Laws? </w:t>
      </w:r>
    </w:p>
    <w:p w14:paraId="00000046" w14:textId="77777777" w:rsidR="00241E39" w:rsidRDefault="001511A1">
      <w:pPr>
        <w:widowControl w:val="0"/>
        <w:pBdr>
          <w:top w:val="nil"/>
          <w:left w:val="nil"/>
          <w:bottom w:val="nil"/>
          <w:right w:val="nil"/>
          <w:between w:val="nil"/>
        </w:pBdr>
        <w:spacing w:line="230" w:lineRule="auto"/>
        <w:ind w:left="380" w:right="382"/>
        <w:rPr>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Why did the Portuguese trade or sell slaves to Spanish, Dutch, and English colonists in the Americas, particularly in South America and the Caribbean, where sugar was a primary export? </w:t>
      </w:r>
    </w:p>
    <w:p w14:paraId="00000047" w14:textId="77777777" w:rsidR="00241E39" w:rsidRDefault="001511A1">
      <w:pPr>
        <w:widowControl w:val="0"/>
        <w:numPr>
          <w:ilvl w:val="0"/>
          <w:numId w:val="4"/>
        </w:numPr>
        <w:pBdr>
          <w:top w:val="nil"/>
          <w:left w:val="nil"/>
          <w:bottom w:val="nil"/>
          <w:right w:val="nil"/>
          <w:between w:val="nil"/>
        </w:pBdr>
        <w:spacing w:line="230" w:lineRule="auto"/>
        <w:ind w:right="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how Europeans solved their labor problems? </w:t>
      </w:r>
    </w:p>
    <w:p w14:paraId="00000048" w14:textId="77777777" w:rsidR="00241E39" w:rsidRDefault="001511A1">
      <w:pPr>
        <w:widowControl w:val="0"/>
        <w:pBdr>
          <w:top w:val="nil"/>
          <w:left w:val="nil"/>
          <w:bottom w:val="nil"/>
          <w:right w:val="nil"/>
          <w:between w:val="nil"/>
        </w:pBdr>
        <w:spacing w:before="6"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Describe the theory of mercantilism and the process of commodification? </w:t>
      </w:r>
    </w:p>
    <w:p w14:paraId="00000049"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familiar with the products that were traded in the Columbian Exchange. </w:t>
      </w:r>
    </w:p>
    <w:p w14:paraId="0000004A" w14:textId="77777777" w:rsidR="00241E39" w:rsidRDefault="001511A1">
      <w:pPr>
        <w:widowControl w:val="0"/>
        <w:pBdr>
          <w:top w:val="nil"/>
          <w:left w:val="nil"/>
          <w:bottom w:val="nil"/>
          <w:right w:val="nil"/>
          <w:between w:val="nil"/>
        </w:pBdr>
        <w:spacing w:line="240" w:lineRule="auto"/>
        <w:ind w:left="38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Analyze the effects of the Columbian Exchange </w:t>
      </w:r>
    </w:p>
    <w:p w14:paraId="0000004B" w14:textId="77777777" w:rsidR="00241E39" w:rsidRDefault="001511A1">
      <w:pPr>
        <w:widowControl w:val="0"/>
        <w:pBdr>
          <w:top w:val="nil"/>
          <w:left w:val="nil"/>
          <w:bottom w:val="nil"/>
          <w:right w:val="nil"/>
          <w:between w:val="nil"/>
        </w:pBdr>
        <w:spacing w:before="269" w:line="240" w:lineRule="auto"/>
        <w:ind w:left="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Critical Thinking Questions: </w:t>
      </w:r>
    </w:p>
    <w:p w14:paraId="0000004C" w14:textId="77777777" w:rsidR="00241E39" w:rsidRDefault="001511A1">
      <w:pPr>
        <w:widowControl w:val="0"/>
        <w:numPr>
          <w:ilvl w:val="0"/>
          <w:numId w:val="6"/>
        </w:numPr>
        <w:pBdr>
          <w:top w:val="nil"/>
          <w:left w:val="nil"/>
          <w:bottom w:val="nil"/>
          <w:right w:val="nil"/>
          <w:between w:val="nil"/>
        </w:pBdr>
        <w:spacing w:line="229" w:lineRule="auto"/>
        <w:ind w:right="112"/>
        <w:rPr>
          <w:color w:val="000000"/>
          <w:sz w:val="24"/>
          <w:szCs w:val="24"/>
        </w:rPr>
      </w:pPr>
      <w:r>
        <w:rPr>
          <w:rFonts w:ascii="Times New Roman" w:eastAsia="Times New Roman" w:hAnsi="Times New Roman" w:cs="Times New Roman"/>
          <w:color w:val="000000"/>
          <w:sz w:val="24"/>
          <w:szCs w:val="24"/>
        </w:rPr>
        <w:t xml:space="preserve">What does this Columbus’ </w:t>
      </w:r>
      <w:r>
        <w:rPr>
          <w:rFonts w:ascii="Times New Roman" w:eastAsia="Times New Roman" w:hAnsi="Times New Roman" w:cs="Times New Roman"/>
          <w:i/>
          <w:color w:val="000000"/>
          <w:sz w:val="24"/>
          <w:szCs w:val="24"/>
        </w:rPr>
        <w:t xml:space="preserve">Probanza de mérito </w:t>
      </w:r>
      <w:r>
        <w:rPr>
          <w:rFonts w:ascii="Times New Roman" w:eastAsia="Times New Roman" w:hAnsi="Times New Roman" w:cs="Times New Roman"/>
          <w:color w:val="000000"/>
          <w:sz w:val="24"/>
          <w:szCs w:val="24"/>
        </w:rPr>
        <w:t xml:space="preserve">of 1493 show us about Spanish objectives in the New World? How do you think it might have influenced Europeans reading about the New World for the first time? </w:t>
      </w:r>
    </w:p>
    <w:p w14:paraId="0000004D" w14:textId="77777777" w:rsidR="00241E39" w:rsidRDefault="001511A1">
      <w:pPr>
        <w:widowControl w:val="0"/>
        <w:numPr>
          <w:ilvl w:val="0"/>
          <w:numId w:val="6"/>
        </w:numPr>
        <w:pBdr>
          <w:top w:val="nil"/>
          <w:left w:val="nil"/>
          <w:bottom w:val="nil"/>
          <w:right w:val="nil"/>
          <w:between w:val="nil"/>
        </w:pBdr>
        <w:spacing w:line="230" w:lineRule="auto"/>
        <w:ind w:right="62"/>
        <w:rPr>
          <w:color w:val="000000"/>
          <w:sz w:val="24"/>
          <w:szCs w:val="24"/>
        </w:rPr>
      </w:pPr>
      <w:r>
        <w:rPr>
          <w:rFonts w:ascii="Times New Roman" w:eastAsia="Times New Roman" w:hAnsi="Times New Roman" w:cs="Times New Roman"/>
          <w:color w:val="000000"/>
          <w:sz w:val="24"/>
          <w:szCs w:val="24"/>
        </w:rPr>
        <w:t>What were the consequences of the religious upheavals of the sixteenth and seventeenth centuries?</w:t>
      </w:r>
    </w:p>
    <w:p w14:paraId="0000004E" w14:textId="77777777" w:rsidR="00241E39" w:rsidRDefault="001511A1">
      <w:pPr>
        <w:widowControl w:val="0"/>
        <w:numPr>
          <w:ilvl w:val="0"/>
          <w:numId w:val="6"/>
        </w:numPr>
        <w:pBdr>
          <w:top w:val="nil"/>
          <w:left w:val="nil"/>
          <w:bottom w:val="nil"/>
          <w:right w:val="nil"/>
          <w:between w:val="nil"/>
        </w:pBdr>
        <w:spacing w:line="230" w:lineRule="auto"/>
        <w:ind w:right="62"/>
        <w:rPr>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What types of labor systems were used in the Americas? Did systems of unfree labor serve more than an economic function? </w:t>
      </w:r>
    </w:p>
    <w:p w14:paraId="0000004F" w14:textId="77777777" w:rsidR="00241E39" w:rsidRDefault="001511A1">
      <w:pPr>
        <w:widowControl w:val="0"/>
        <w:numPr>
          <w:ilvl w:val="0"/>
          <w:numId w:val="6"/>
        </w:numPr>
        <w:pBdr>
          <w:top w:val="nil"/>
          <w:left w:val="nil"/>
          <w:bottom w:val="nil"/>
          <w:right w:val="nil"/>
          <w:between w:val="nil"/>
        </w:pBdr>
        <w:spacing w:line="230" w:lineRule="auto"/>
        <w:ind w:right="50"/>
        <w:rPr>
          <w:color w:val="000000"/>
          <w:sz w:val="24"/>
          <w:szCs w:val="24"/>
        </w:rPr>
      </w:pPr>
      <w:r>
        <w:rPr>
          <w:rFonts w:ascii="Times New Roman" w:eastAsia="Times New Roman" w:hAnsi="Times New Roman" w:cs="Times New Roman"/>
          <w:color w:val="000000"/>
          <w:sz w:val="24"/>
          <w:szCs w:val="24"/>
        </w:rPr>
        <w:t xml:space="preserve">What is meant by the Columbian Exchange? Who was affected the most by the exchange? </w:t>
      </w:r>
    </w:p>
    <w:p w14:paraId="00000050" w14:textId="77777777" w:rsidR="00241E39" w:rsidRDefault="001511A1">
      <w:pPr>
        <w:widowControl w:val="0"/>
        <w:numPr>
          <w:ilvl w:val="0"/>
          <w:numId w:val="6"/>
        </w:numPr>
        <w:pBdr>
          <w:top w:val="nil"/>
          <w:left w:val="nil"/>
          <w:bottom w:val="nil"/>
          <w:right w:val="nil"/>
          <w:between w:val="nil"/>
        </w:pBdr>
        <w:spacing w:line="230" w:lineRule="auto"/>
        <w:ind w:right="50"/>
        <w:rPr>
          <w:color w:val="000000"/>
          <w:sz w:val="24"/>
          <w:szCs w:val="24"/>
        </w:rPr>
      </w:pPr>
      <w:r>
        <w:rPr>
          <w:rFonts w:ascii="Times New Roman" w:eastAsia="Times New Roman" w:hAnsi="Times New Roman" w:cs="Times New Roman"/>
          <w:color w:val="000000"/>
          <w:sz w:val="24"/>
          <w:szCs w:val="24"/>
        </w:rPr>
        <w:t xml:space="preserve">What were the various goals of the colonial European powers in the expansion of their empires? To what extent were they able to achieve these goals? Where did they fail? </w:t>
      </w:r>
    </w:p>
    <w:p w14:paraId="00000051" w14:textId="77777777" w:rsidR="00241E39" w:rsidRDefault="001511A1">
      <w:pPr>
        <w:widowControl w:val="0"/>
        <w:numPr>
          <w:ilvl w:val="0"/>
          <w:numId w:val="6"/>
        </w:numPr>
        <w:pBdr>
          <w:top w:val="nil"/>
          <w:left w:val="nil"/>
          <w:bottom w:val="nil"/>
          <w:right w:val="nil"/>
          <w:between w:val="nil"/>
        </w:pBdr>
        <w:spacing w:line="229" w:lineRule="auto"/>
        <w:ind w:right="406"/>
        <w:rPr>
          <w:color w:val="000000"/>
          <w:sz w:val="24"/>
          <w:szCs w:val="24"/>
        </w:rPr>
      </w:pPr>
      <w:r>
        <w:rPr>
          <w:rFonts w:ascii="Times New Roman" w:eastAsia="Times New Roman" w:hAnsi="Times New Roman" w:cs="Times New Roman"/>
          <w:color w:val="000000"/>
          <w:sz w:val="24"/>
          <w:szCs w:val="24"/>
        </w:rPr>
        <w:t>On the whole, what was the impact of early European explorations on the New World? What was the impact of the New World on Europeans?</w:t>
      </w:r>
    </w:p>
    <w:sectPr w:rsidR="00241E39">
      <w:pgSz w:w="12240" w:h="15840"/>
      <w:pgMar w:top="390" w:right="660" w:bottom="896"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0268"/>
    <w:multiLevelType w:val="multilevel"/>
    <w:tmpl w:val="FD984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74766A"/>
    <w:multiLevelType w:val="multilevel"/>
    <w:tmpl w:val="1EDA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A559E"/>
    <w:multiLevelType w:val="multilevel"/>
    <w:tmpl w:val="A9886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230AB"/>
    <w:multiLevelType w:val="multilevel"/>
    <w:tmpl w:val="7B4A4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566C93"/>
    <w:multiLevelType w:val="hybridMultilevel"/>
    <w:tmpl w:val="35CE6718"/>
    <w:lvl w:ilvl="0" w:tplc="072C62E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023BA"/>
    <w:multiLevelType w:val="hybridMultilevel"/>
    <w:tmpl w:val="7E10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F5BB8"/>
    <w:multiLevelType w:val="multilevel"/>
    <w:tmpl w:val="C208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245D17"/>
    <w:multiLevelType w:val="hybridMultilevel"/>
    <w:tmpl w:val="2F1A46C4"/>
    <w:lvl w:ilvl="0" w:tplc="072C62E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F1DCE"/>
    <w:multiLevelType w:val="multilevel"/>
    <w:tmpl w:val="1B3E6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527295"/>
    <w:multiLevelType w:val="multilevel"/>
    <w:tmpl w:val="28406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 w:numId="4">
    <w:abstractNumId w:val="8"/>
  </w:num>
  <w:num w:numId="5">
    <w:abstractNumId w:val="6"/>
  </w:num>
  <w:num w:numId="6">
    <w:abstractNumId w:val="9"/>
  </w:num>
  <w:num w:numId="7">
    <w:abstractNumId w:val="3"/>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39"/>
    <w:rsid w:val="001511A1"/>
    <w:rsid w:val="00241E39"/>
    <w:rsid w:val="008C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3F90"/>
  <w15:docId w15:val="{0E5AAC70-BD0E-4E35-987E-D745B384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C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Hunter</cp:lastModifiedBy>
  <cp:revision>3</cp:revision>
  <dcterms:created xsi:type="dcterms:W3CDTF">2025-04-30T19:02:00Z</dcterms:created>
  <dcterms:modified xsi:type="dcterms:W3CDTF">2026-04-22T16:09:00Z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f4a89a4c-c0e4-45b1-9614-4c46c0ebbd19</vt:lpwstr>
  </property>
</Properties>
</file>